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C" w:rsidRP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</w:rPr>
      </w:pPr>
      <w:r w:rsidRPr="00780017">
        <w:rPr>
          <w:rFonts w:ascii="Times New Roman" w:hAnsi="Times New Roman" w:cs="Times New Roman"/>
          <w:shadow/>
          <w:sz w:val="28"/>
        </w:rPr>
        <w:t>Відділ освіти Криворізької РДА</w:t>
      </w:r>
    </w:p>
    <w:p w:rsidR="00780017" w:rsidRP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</w:rPr>
      </w:pPr>
      <w:r w:rsidRPr="00780017">
        <w:rPr>
          <w:rFonts w:ascii="Times New Roman" w:hAnsi="Times New Roman" w:cs="Times New Roman"/>
          <w:shadow/>
          <w:sz w:val="28"/>
        </w:rPr>
        <w:t>Комунальний навчальний заклад «</w:t>
      </w:r>
      <w:proofErr w:type="spellStart"/>
      <w:r w:rsidRPr="00780017">
        <w:rPr>
          <w:rFonts w:ascii="Times New Roman" w:hAnsi="Times New Roman" w:cs="Times New Roman"/>
          <w:shadow/>
          <w:sz w:val="28"/>
        </w:rPr>
        <w:t>Валівська</w:t>
      </w:r>
      <w:proofErr w:type="spellEnd"/>
      <w:r w:rsidRPr="00780017">
        <w:rPr>
          <w:rFonts w:ascii="Times New Roman" w:hAnsi="Times New Roman" w:cs="Times New Roman"/>
          <w:shadow/>
          <w:sz w:val="28"/>
        </w:rPr>
        <w:t xml:space="preserve"> загальноосвітня школа </w:t>
      </w:r>
    </w:p>
    <w:p w:rsidR="00780017" w:rsidRP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</w:rPr>
      </w:pPr>
      <w:r w:rsidRPr="00780017">
        <w:rPr>
          <w:rFonts w:ascii="Times New Roman" w:hAnsi="Times New Roman" w:cs="Times New Roman"/>
          <w:shadow/>
          <w:sz w:val="28"/>
        </w:rPr>
        <w:t>І-ІІІ ступенів» Криворізької районної ради Дніпропетровської області</w:t>
      </w:r>
    </w:p>
    <w:p w:rsid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0017" w:rsidRPr="000763C0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52"/>
        </w:rPr>
      </w:pPr>
    </w:p>
    <w:p w:rsidR="00780017" w:rsidRPr="00E3353E" w:rsidRDefault="00780017" w:rsidP="00780017">
      <w:pPr>
        <w:spacing w:after="0" w:line="240" w:lineRule="auto"/>
        <w:jc w:val="center"/>
        <w:rPr>
          <w:rFonts w:ascii="Bookman Old Style" w:hAnsi="Bookman Old Style" w:cs="Times New Roman"/>
          <w:b/>
          <w:shadow/>
          <w:color w:val="CC0099"/>
          <w:spacing w:val="100"/>
          <w:sz w:val="52"/>
        </w:rPr>
      </w:pPr>
      <w:r w:rsidRPr="00E3353E">
        <w:rPr>
          <w:rFonts w:ascii="Bookman Old Style" w:hAnsi="Bookman Old Style" w:cs="Times New Roman"/>
          <w:b/>
          <w:shadow/>
          <w:color w:val="CC0099"/>
          <w:spacing w:val="100"/>
          <w:sz w:val="52"/>
        </w:rPr>
        <w:t>УРОК – КАЗКА</w:t>
      </w:r>
    </w:p>
    <w:p w:rsidR="00780017" w:rsidRPr="00E3353E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96"/>
        </w:rPr>
      </w:pPr>
    </w:p>
    <w:p w:rsidR="00780017" w:rsidRPr="00E3353E" w:rsidRDefault="00780017" w:rsidP="00780017">
      <w:pPr>
        <w:spacing w:after="0" w:line="360" w:lineRule="auto"/>
        <w:rPr>
          <w:rFonts w:ascii="Bookman Old Style" w:hAnsi="Bookman Old Style" w:cs="Times New Roman"/>
          <w:b/>
          <w:i/>
          <w:caps/>
          <w:shadow/>
          <w:sz w:val="72"/>
          <w:szCs w:val="96"/>
          <w:u w:val="single"/>
        </w:rPr>
      </w:pPr>
      <w:r w:rsidRPr="00E3353E">
        <w:rPr>
          <w:rFonts w:ascii="Bookman Old Style" w:hAnsi="Bookman Old Style" w:cs="Times New Roman"/>
          <w:b/>
          <w:i/>
          <w:caps/>
          <w:shadow/>
          <w:color w:val="0070C0"/>
          <w:sz w:val="72"/>
          <w:szCs w:val="96"/>
          <w:u w:val="single"/>
        </w:rPr>
        <w:t>Подорож країною</w:t>
      </w:r>
    </w:p>
    <w:p w:rsidR="00780017" w:rsidRPr="00E3353E" w:rsidRDefault="00780017" w:rsidP="00780017">
      <w:pPr>
        <w:spacing w:after="0" w:line="360" w:lineRule="auto"/>
        <w:jc w:val="right"/>
        <w:rPr>
          <w:rFonts w:ascii="Bookman Old Style" w:hAnsi="Bookman Old Style" w:cs="Times New Roman"/>
          <w:b/>
          <w:i/>
          <w:caps/>
          <w:shadow/>
          <w:sz w:val="72"/>
          <w:szCs w:val="96"/>
          <w:u w:val="single"/>
        </w:rPr>
      </w:pPr>
      <w:r w:rsidRPr="00E3353E">
        <w:rPr>
          <w:rFonts w:ascii="Bookman Old Style" w:hAnsi="Bookman Old Style" w:cs="Times New Roman"/>
          <w:b/>
          <w:i/>
          <w:caps/>
          <w:shadow/>
          <w:color w:val="FF0000"/>
          <w:spacing w:val="100"/>
          <w:sz w:val="96"/>
          <w:szCs w:val="96"/>
          <w:u w:val="single"/>
        </w:rPr>
        <w:t>Інтернет</w:t>
      </w:r>
    </w:p>
    <w:p w:rsidR="00780017" w:rsidRDefault="00780017" w:rsidP="007800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0017" w:rsidRDefault="00780017" w:rsidP="00076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0017" w:rsidRPr="00780017" w:rsidRDefault="00780017" w:rsidP="00780017">
      <w:pPr>
        <w:spacing w:after="0" w:line="240" w:lineRule="auto"/>
        <w:rPr>
          <w:rFonts w:ascii="Times New Roman" w:hAnsi="Times New Roman" w:cs="Times New Roman"/>
          <w:shadow/>
          <w:sz w:val="36"/>
        </w:rPr>
      </w:pPr>
      <w:r w:rsidRPr="00780017">
        <w:rPr>
          <w:rFonts w:ascii="Times New Roman" w:hAnsi="Times New Roman" w:cs="Times New Roman"/>
          <w:i/>
          <w:shadow/>
          <w:sz w:val="36"/>
        </w:rPr>
        <w:t>Класовод</w:t>
      </w:r>
      <w:r w:rsidRPr="00780017">
        <w:rPr>
          <w:rFonts w:ascii="Times New Roman" w:hAnsi="Times New Roman" w:cs="Times New Roman"/>
          <w:shadow/>
          <w:sz w:val="36"/>
        </w:rPr>
        <w:t xml:space="preserve"> </w:t>
      </w:r>
      <w:r w:rsidRPr="00780017">
        <w:rPr>
          <w:rFonts w:ascii="Bookman Old Style" w:hAnsi="Bookman Old Style" w:cs="Times New Roman"/>
          <w:b/>
          <w:shadow/>
          <w:color w:val="00B050"/>
          <w:sz w:val="52"/>
        </w:rPr>
        <w:t>4</w:t>
      </w:r>
      <w:r w:rsidRPr="00780017">
        <w:rPr>
          <w:rFonts w:ascii="Times New Roman" w:hAnsi="Times New Roman" w:cs="Times New Roman"/>
          <w:shadow/>
          <w:color w:val="00B050"/>
          <w:sz w:val="36"/>
        </w:rPr>
        <w:t xml:space="preserve"> </w:t>
      </w:r>
      <w:r w:rsidRPr="00780017">
        <w:rPr>
          <w:rFonts w:ascii="Times New Roman" w:hAnsi="Times New Roman" w:cs="Times New Roman"/>
          <w:i/>
          <w:shadow/>
          <w:sz w:val="36"/>
        </w:rPr>
        <w:t>класу</w:t>
      </w:r>
    </w:p>
    <w:p w:rsidR="00780017" w:rsidRPr="00780017" w:rsidRDefault="00780017" w:rsidP="00780017">
      <w:pPr>
        <w:spacing w:after="0" w:line="240" w:lineRule="auto"/>
        <w:rPr>
          <w:rFonts w:ascii="Times New Roman" w:hAnsi="Times New Roman" w:cs="Times New Roman"/>
          <w:i/>
          <w:shadow/>
          <w:sz w:val="36"/>
        </w:rPr>
      </w:pPr>
      <w:proofErr w:type="spellStart"/>
      <w:r w:rsidRPr="00780017">
        <w:rPr>
          <w:rFonts w:ascii="Times New Roman" w:hAnsi="Times New Roman" w:cs="Times New Roman"/>
          <w:i/>
          <w:shadow/>
          <w:sz w:val="36"/>
        </w:rPr>
        <w:t>Малихіна</w:t>
      </w:r>
      <w:proofErr w:type="spellEnd"/>
      <w:r w:rsidRPr="00780017">
        <w:rPr>
          <w:rFonts w:ascii="Times New Roman" w:hAnsi="Times New Roman" w:cs="Times New Roman"/>
          <w:i/>
          <w:shadow/>
          <w:sz w:val="36"/>
        </w:rPr>
        <w:t xml:space="preserve"> Людмила Миколаївна</w:t>
      </w:r>
    </w:p>
    <w:p w:rsidR="00780017" w:rsidRPr="000763C0" w:rsidRDefault="00E3353E" w:rsidP="00780017">
      <w:pPr>
        <w:spacing w:after="0" w:line="240" w:lineRule="auto"/>
        <w:rPr>
          <w:rFonts w:ascii="Times New Roman" w:hAnsi="Times New Roman" w:cs="Times New Roman"/>
          <w:shadow/>
          <w:sz w:val="96"/>
          <w:szCs w:val="96"/>
        </w:rPr>
      </w:pPr>
      <w:r>
        <w:rPr>
          <w:rFonts w:ascii="Times New Roman" w:hAnsi="Times New Roman" w:cs="Times New Roman"/>
          <w:shadow/>
          <w:noProof/>
          <w:sz w:val="96"/>
          <w:szCs w:val="9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145415</wp:posOffset>
            </wp:positionV>
            <wp:extent cx="3162300" cy="2895600"/>
            <wp:effectExtent l="19050" t="0" r="0" b="0"/>
            <wp:wrapNone/>
            <wp:docPr id="3" name="Рисунок 2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17" w:rsidRPr="00780017" w:rsidRDefault="00780017" w:rsidP="00780017">
      <w:pPr>
        <w:spacing w:after="0" w:line="240" w:lineRule="auto"/>
        <w:rPr>
          <w:rFonts w:ascii="Times New Roman" w:hAnsi="Times New Roman" w:cs="Times New Roman"/>
          <w:i/>
          <w:shadow/>
          <w:sz w:val="36"/>
        </w:rPr>
      </w:pPr>
      <w:r w:rsidRPr="00780017">
        <w:rPr>
          <w:rFonts w:ascii="Times New Roman" w:hAnsi="Times New Roman" w:cs="Times New Roman"/>
          <w:i/>
          <w:shadow/>
          <w:sz w:val="36"/>
        </w:rPr>
        <w:t>Вчитель інформатики</w:t>
      </w:r>
    </w:p>
    <w:p w:rsidR="00A5637A" w:rsidRDefault="00780017" w:rsidP="00780017">
      <w:pPr>
        <w:spacing w:after="0" w:line="240" w:lineRule="auto"/>
        <w:rPr>
          <w:rFonts w:ascii="Times New Roman" w:hAnsi="Times New Roman" w:cs="Times New Roman"/>
          <w:i/>
          <w:shadow/>
          <w:sz w:val="36"/>
        </w:rPr>
      </w:pPr>
      <w:proofErr w:type="spellStart"/>
      <w:r w:rsidRPr="00780017">
        <w:rPr>
          <w:rFonts w:ascii="Times New Roman" w:hAnsi="Times New Roman" w:cs="Times New Roman"/>
          <w:i/>
          <w:shadow/>
          <w:sz w:val="36"/>
        </w:rPr>
        <w:t>Малихін</w:t>
      </w:r>
      <w:proofErr w:type="spellEnd"/>
      <w:r w:rsidRPr="00780017">
        <w:rPr>
          <w:rFonts w:ascii="Times New Roman" w:hAnsi="Times New Roman" w:cs="Times New Roman"/>
          <w:i/>
          <w:shadow/>
          <w:sz w:val="36"/>
        </w:rPr>
        <w:t xml:space="preserve"> Валерій Володимирович</w:t>
      </w:r>
    </w:p>
    <w:p w:rsidR="00780017" w:rsidRDefault="00780017" w:rsidP="00A5637A">
      <w:pPr>
        <w:rPr>
          <w:rFonts w:ascii="Times New Roman" w:hAnsi="Times New Roman" w:cs="Times New Roman"/>
          <w:sz w:val="36"/>
        </w:rPr>
      </w:pPr>
    </w:p>
    <w:p w:rsidR="00A5637A" w:rsidRDefault="00A5637A" w:rsidP="00A5637A">
      <w:pPr>
        <w:rPr>
          <w:rFonts w:ascii="Times New Roman" w:hAnsi="Times New Roman" w:cs="Times New Roman"/>
          <w:sz w:val="36"/>
        </w:rPr>
      </w:pPr>
    </w:p>
    <w:p w:rsidR="000763C0" w:rsidRDefault="000763C0" w:rsidP="00A5637A">
      <w:pPr>
        <w:rPr>
          <w:rFonts w:ascii="Times New Roman" w:hAnsi="Times New Roman" w:cs="Times New Roman"/>
          <w:sz w:val="36"/>
        </w:rPr>
      </w:pPr>
    </w:p>
    <w:p w:rsidR="000763C0" w:rsidRDefault="000763C0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3353E" w:rsidRDefault="00E3353E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3353E" w:rsidRDefault="00E3353E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3353E" w:rsidRPr="000763C0" w:rsidRDefault="00E3353E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5637A" w:rsidRDefault="00A5637A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Тема. </w:t>
      </w:r>
      <w:r>
        <w:rPr>
          <w:rFonts w:ascii="Times New Roman" w:hAnsi="Times New Roman" w:cs="Times New Roman"/>
          <w:sz w:val="28"/>
        </w:rPr>
        <w:t>«Подорож країною Інтернет»</w:t>
      </w:r>
    </w:p>
    <w:p w:rsidR="00A5637A" w:rsidRDefault="00A5637A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Мета: </w:t>
      </w:r>
      <w:r>
        <w:rPr>
          <w:rFonts w:ascii="Times New Roman" w:hAnsi="Times New Roman" w:cs="Times New Roman"/>
          <w:sz w:val="28"/>
        </w:rPr>
        <w:t>ввести основні терміни та поняття: «вірус», «електронна пошта», «ресурси Інтернету» тощо; показати можливі загрози, що можуть спіткати дитину в Інтернеті; навчити її основних прийомів захисту від них; формувати навички безпечної роботи за комп’ютером; розвивати критичне мислення, увагу, пам’ять, інформаційне мовлення; підвищувати рівень інформаційної культури учнів, інтерес до предмета.</w:t>
      </w:r>
    </w:p>
    <w:p w:rsidR="00A5637A" w:rsidRDefault="00A5637A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проведення: </w:t>
      </w:r>
      <w:r>
        <w:rPr>
          <w:rFonts w:ascii="Times New Roman" w:hAnsi="Times New Roman" w:cs="Times New Roman"/>
          <w:sz w:val="28"/>
        </w:rPr>
        <w:t>урок засвоєння нових знань.</w:t>
      </w:r>
    </w:p>
    <w:p w:rsidR="00A5637A" w:rsidRDefault="00A5637A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Час проведення:</w:t>
      </w:r>
      <w:r>
        <w:rPr>
          <w:rFonts w:ascii="Times New Roman" w:hAnsi="Times New Roman" w:cs="Times New Roman"/>
          <w:sz w:val="28"/>
        </w:rPr>
        <w:t xml:space="preserve"> одна академічна година.</w:t>
      </w:r>
    </w:p>
    <w:p w:rsidR="00A5637A" w:rsidRDefault="00A5637A" w:rsidP="00A5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Обладнання: </w:t>
      </w:r>
      <w:r>
        <w:rPr>
          <w:rFonts w:ascii="Times New Roman" w:hAnsi="Times New Roman" w:cs="Times New Roman"/>
          <w:sz w:val="28"/>
        </w:rPr>
        <w:t>картка із зображенням дійових осіб; сигнальні картки для учнів.</w:t>
      </w:r>
    </w:p>
    <w:p w:rsidR="00A5637A" w:rsidRDefault="00A5637A" w:rsidP="00A5637A">
      <w:pPr>
        <w:pStyle w:val="a4"/>
        <w:spacing w:after="0"/>
        <w:rPr>
          <w:rFonts w:ascii="Times New Roman" w:hAnsi="Times New Roman" w:cs="Times New Roman"/>
          <w:b/>
          <w:color w:val="CC0000"/>
        </w:rPr>
      </w:pPr>
    </w:p>
    <w:p w:rsidR="00A5637A" w:rsidRDefault="00A5637A" w:rsidP="00A5637A">
      <w:pPr>
        <w:pStyle w:val="a4"/>
        <w:spacing w:after="0"/>
        <w:rPr>
          <w:rFonts w:ascii="Times New Roman" w:hAnsi="Times New Roman" w:cs="Times New Roman"/>
          <w:b/>
          <w:color w:val="CC0000"/>
        </w:rPr>
      </w:pPr>
      <w:r w:rsidRPr="00A5637A">
        <w:rPr>
          <w:rFonts w:ascii="Times New Roman" w:hAnsi="Times New Roman" w:cs="Times New Roman"/>
          <w:b/>
          <w:color w:val="CC0000"/>
        </w:rPr>
        <w:t>ХІД УРОКУ</w:t>
      </w:r>
    </w:p>
    <w:p w:rsidR="00A5637A" w:rsidRDefault="00A5637A" w:rsidP="00A563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І. Організаційний момент</w:t>
      </w:r>
    </w:p>
    <w:p w:rsidR="00A5637A" w:rsidRDefault="00A5637A" w:rsidP="00A563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Добрий день, діти! Починаємо наш урок.</w:t>
      </w:r>
    </w:p>
    <w:p w:rsidR="00A5637A" w:rsidRDefault="00A5637A" w:rsidP="00A563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637A" w:rsidRDefault="00A5637A" w:rsidP="00A563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ІІ. Мотивація навчальної діяльності. Повідомлення теми уроку</w:t>
      </w:r>
    </w:p>
    <w:p w:rsidR="00A5637A" w:rsidRDefault="00A5637A" w:rsidP="00B60B1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Сьогодні на урок до нас завітав гість. Відгадайте, хто він.</w:t>
      </w:r>
    </w:p>
    <w:p w:rsidR="00A5637A" w:rsidRDefault="00B60B16" w:rsidP="00B60B16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Формою він схожий на м’ячик,</w:t>
      </w:r>
    </w:p>
    <w:p w:rsidR="00B60B16" w:rsidRDefault="00B60B16" w:rsidP="00B60B16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колись він був гарячим.</w:t>
      </w:r>
    </w:p>
    <w:p w:rsidR="00B60B16" w:rsidRDefault="00B60B16" w:rsidP="00B60B16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бабусі теж утік,</w:t>
      </w:r>
    </w:p>
    <w:p w:rsidR="00B60B16" w:rsidRPr="00A5637A" w:rsidRDefault="00B60B16" w:rsidP="00B60B16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нього рум’яненький бік. </w:t>
      </w:r>
      <w:r w:rsidRPr="00B60B16">
        <w:rPr>
          <w:rFonts w:ascii="Times New Roman" w:hAnsi="Times New Roman" w:cs="Times New Roman"/>
          <w:i/>
          <w:sz w:val="28"/>
        </w:rPr>
        <w:t>(Колобок)</w:t>
      </w:r>
    </w:p>
    <w:p w:rsidR="00A5637A" w:rsidRDefault="00B60B16" w:rsidP="00B60B1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Сьогодні він розповість нам, як подорожував країною Інтернет, з ким познайомився і кого зустрів…</w:t>
      </w:r>
    </w:p>
    <w:p w:rsidR="00B60B16" w:rsidRDefault="00B60B16" w:rsidP="00B6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60B16" w:rsidRDefault="00B60B16" w:rsidP="00B6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ІІІ. Первинне сприйняття й усвідомлення нового матеріалу</w:t>
      </w:r>
    </w:p>
    <w:p w:rsidR="00B60B16" w:rsidRDefault="00B60B16" w:rsidP="00B60B16">
      <w:pPr>
        <w:pStyle w:val="ac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діло було так! Став Колобок віртуальним Колобком 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і покотився країно </w:t>
      </w:r>
      <w:r w:rsidRPr="00B60B16">
        <w:rPr>
          <w:rFonts w:ascii="Times New Roman" w:hAnsi="Times New Roman" w:cs="Times New Roman"/>
          <w:sz w:val="48"/>
        </w:rPr>
        <w:t>@</w:t>
      </w:r>
      <w:r>
        <w:rPr>
          <w:rFonts w:ascii="Times New Roman" w:hAnsi="Times New Roman" w:cs="Times New Roman"/>
          <w:sz w:val="48"/>
        </w:rPr>
        <w:t xml:space="preserve"> </w:t>
      </w:r>
      <w:r w:rsidRPr="00B60B16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Інтернет</w:t>
      </w:r>
      <w:r w:rsidRPr="00B60B16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Познайомився з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1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1D62AB">
        <w:rPr>
          <w:rFonts w:ascii="Times New Roman" w:hAnsi="Times New Roman" w:cs="Times New Roman"/>
          <w:i/>
          <w:sz w:val="28"/>
        </w:rPr>
        <w:t xml:space="preserve">(хлопцем Максимом). </w:t>
      </w:r>
      <w:r w:rsidR="001D62AB">
        <w:rPr>
          <w:rFonts w:ascii="Times New Roman" w:hAnsi="Times New Roman" w:cs="Times New Roman"/>
          <w:sz w:val="28"/>
        </w:rPr>
        <w:t xml:space="preserve">Хороший такий 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2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AB">
        <w:rPr>
          <w:rFonts w:ascii="Times New Roman" w:hAnsi="Times New Roman" w:cs="Times New Roman"/>
          <w:sz w:val="28"/>
        </w:rPr>
        <w:t xml:space="preserve">, тільки багато часу біля 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4" name="Рисунок 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AB">
        <w:rPr>
          <w:rFonts w:ascii="Times New Roman" w:hAnsi="Times New Roman" w:cs="Times New Roman"/>
          <w:sz w:val="28"/>
        </w:rPr>
        <w:t xml:space="preserve"> </w:t>
      </w:r>
      <w:r w:rsidR="001D62AB">
        <w:rPr>
          <w:rFonts w:ascii="Times New Roman" w:hAnsi="Times New Roman" w:cs="Times New Roman"/>
          <w:i/>
          <w:sz w:val="28"/>
        </w:rPr>
        <w:t>(комп’ютера)</w:t>
      </w:r>
      <w:r w:rsidR="001D62AB">
        <w:rPr>
          <w:rFonts w:ascii="Times New Roman" w:hAnsi="Times New Roman" w:cs="Times New Roman"/>
          <w:sz w:val="28"/>
        </w:rPr>
        <w:t xml:space="preserve"> проводить! Куди тільки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76072" cy="841248"/>
            <wp:effectExtent l="19050" t="0" r="0" b="0"/>
            <wp:docPr id="7" name="Рисунок 6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AB">
        <w:rPr>
          <w:rFonts w:ascii="Times New Roman" w:hAnsi="Times New Roman" w:cs="Times New Roman"/>
          <w:i/>
          <w:sz w:val="28"/>
        </w:rPr>
        <w:t xml:space="preserve">(батьки) </w:t>
      </w:r>
      <w:r w:rsidR="001D62AB">
        <w:rPr>
          <w:rFonts w:ascii="Times New Roman" w:hAnsi="Times New Roman" w:cs="Times New Roman"/>
          <w:sz w:val="28"/>
        </w:rPr>
        <w:t xml:space="preserve">дивляться! У 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8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AB">
        <w:rPr>
          <w:rFonts w:ascii="Times New Roman" w:hAnsi="Times New Roman" w:cs="Times New Roman"/>
          <w:sz w:val="28"/>
        </w:rPr>
        <w:t xml:space="preserve">є подружка 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9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AB">
        <w:rPr>
          <w:rFonts w:ascii="Times New Roman" w:hAnsi="Times New Roman" w:cs="Times New Roman"/>
          <w:i/>
          <w:sz w:val="28"/>
        </w:rPr>
        <w:t>(Катруся)</w:t>
      </w:r>
      <w:r w:rsidR="001D62AB">
        <w:rPr>
          <w:rFonts w:ascii="Times New Roman" w:hAnsi="Times New Roman" w:cs="Times New Roman"/>
          <w:sz w:val="28"/>
        </w:rPr>
        <w:t xml:space="preserve">. Написав </w:t>
      </w:r>
      <w:r w:rsidR="001D62AB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10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AB" w:rsidRPr="001D62AB">
        <w:rPr>
          <w:rFonts w:ascii="Times New Roman" w:hAnsi="Times New Roman" w:cs="Times New Roman"/>
          <w:sz w:val="52"/>
        </w:rPr>
        <w:sym w:font="Wingdings" w:char="F02A"/>
      </w:r>
      <w:r w:rsidR="001D62AB">
        <w:rPr>
          <w:rFonts w:ascii="Times New Roman" w:hAnsi="Times New Roman" w:cs="Times New Roman"/>
          <w:i/>
          <w:sz w:val="28"/>
        </w:rPr>
        <w:t xml:space="preserve">(електронного листа) </w:t>
      </w:r>
      <w:r w:rsidR="001D62AB">
        <w:rPr>
          <w:rFonts w:ascii="Times New Roman" w:hAnsi="Times New Roman" w:cs="Times New Roman"/>
          <w:sz w:val="28"/>
        </w:rPr>
        <w:t xml:space="preserve">і попросив </w:t>
      </w:r>
      <w:r w:rsidR="001D62AB" w:rsidRPr="00587D1D">
        <w:rPr>
          <w:rFonts w:ascii="Times New Roman" w:hAnsi="Times New Roman" w:cs="Times New Roman"/>
          <w:sz w:val="52"/>
        </w:rPr>
        <w:sym w:font="Wingdings" w:char="F04A"/>
      </w:r>
      <w:r w:rsidR="001D62AB">
        <w:rPr>
          <w:rFonts w:ascii="Times New Roman" w:hAnsi="Times New Roman" w:cs="Times New Roman"/>
          <w:sz w:val="28"/>
        </w:rPr>
        <w:t xml:space="preserve"> віднести його.</w:t>
      </w:r>
    </w:p>
    <w:p w:rsidR="001D62AB" w:rsidRDefault="001D62AB" w:rsidP="001D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Покотився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з сервера на сервер просторами  </w:t>
      </w:r>
      <w:r w:rsidRPr="00B60B16">
        <w:rPr>
          <w:rFonts w:ascii="Times New Roman" w:hAnsi="Times New Roman" w:cs="Times New Roman"/>
          <w:sz w:val="48"/>
        </w:rPr>
        <w:t>@</w:t>
      </w:r>
      <w:r>
        <w:rPr>
          <w:rFonts w:ascii="Times New Roman" w:hAnsi="Times New Roman" w:cs="Times New Roman"/>
          <w:sz w:val="28"/>
        </w:rPr>
        <w:t xml:space="preserve">. Дивиться, а навкруги багато таких </w:t>
      </w:r>
      <w:r w:rsidRPr="001D62AB">
        <w:rPr>
          <w:rFonts w:ascii="Times New Roman" w:hAnsi="Times New Roman" w:cs="Times New Roman"/>
          <w:sz w:val="52"/>
        </w:rPr>
        <w:sym w:font="Wingdings" w:char="F02A"/>
      </w:r>
      <w:r>
        <w:rPr>
          <w:rFonts w:ascii="Times New Roman" w:hAnsi="Times New Roman" w:cs="Times New Roman"/>
          <w:sz w:val="28"/>
        </w:rPr>
        <w:t>, тільки їх ніхто не супроводжує. Звідки ж стільки віртуальних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взяти? І тут всім дорогу перекрив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4904" cy="356616"/>
            <wp:effectExtent l="19050" t="0" r="6096" b="0"/>
            <wp:docPr id="11" name="Рисунок 10" descr="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>(вірус)</w:t>
      </w:r>
      <w:r>
        <w:rPr>
          <w:rFonts w:ascii="Times New Roman" w:hAnsi="Times New Roman" w:cs="Times New Roman"/>
          <w:sz w:val="28"/>
        </w:rPr>
        <w:t xml:space="preserve">, і почав до </w:t>
      </w:r>
      <w:r w:rsidRPr="001D62AB">
        <w:rPr>
          <w:rFonts w:ascii="Times New Roman" w:hAnsi="Times New Roman" w:cs="Times New Roman"/>
          <w:sz w:val="52"/>
        </w:rPr>
        <w:sym w:font="Wingdings" w:char="F02A"/>
      </w:r>
      <w:r w:rsidR="00587D1D">
        <w:rPr>
          <w:rFonts w:ascii="Times New Roman" w:hAnsi="Times New Roman" w:cs="Times New Roman"/>
          <w:sz w:val="28"/>
        </w:rPr>
        <w:t xml:space="preserve">чіплятися. </w:t>
      </w:r>
      <w:r w:rsidR="00587D1D" w:rsidRPr="00587D1D">
        <w:rPr>
          <w:rFonts w:ascii="Times New Roman" w:hAnsi="Times New Roman" w:cs="Times New Roman"/>
          <w:sz w:val="52"/>
        </w:rPr>
        <w:sym w:font="Wingdings" w:char="F04A"/>
      </w:r>
      <w:r w:rsidR="00587D1D">
        <w:rPr>
          <w:rFonts w:ascii="Times New Roman" w:hAnsi="Times New Roman" w:cs="Times New Roman"/>
          <w:sz w:val="28"/>
        </w:rPr>
        <w:t>, звісно, має досвід знайомства з таким звіром,</w:t>
      </w:r>
      <w:r w:rsidR="00587D1D" w:rsidRPr="00587D1D">
        <w:rPr>
          <w:rFonts w:ascii="Times New Roman" w:hAnsi="Times New Roman" w:cs="Times New Roman"/>
          <w:sz w:val="52"/>
        </w:rPr>
        <w:t xml:space="preserve"> </w:t>
      </w:r>
      <w:r w:rsidR="00587D1D" w:rsidRPr="001D62AB">
        <w:rPr>
          <w:rFonts w:ascii="Times New Roman" w:hAnsi="Times New Roman" w:cs="Times New Roman"/>
          <w:sz w:val="52"/>
        </w:rPr>
        <w:sym w:font="Wingdings" w:char="F02A"/>
      </w:r>
      <w:r w:rsidR="00587D1D">
        <w:rPr>
          <w:rFonts w:ascii="Times New Roman" w:hAnsi="Times New Roman" w:cs="Times New Roman"/>
          <w:sz w:val="28"/>
        </w:rPr>
        <w:t xml:space="preserve"> </w:t>
      </w:r>
      <w:r w:rsidR="00587D1D" w:rsidRPr="00587D1D">
        <w:rPr>
          <w:rFonts w:ascii="Times New Roman" w:hAnsi="Times New Roman" w:cs="Times New Roman"/>
          <w:sz w:val="52"/>
        </w:rPr>
        <w:sym w:font="Wingdings" w:char="F04A"/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4904" cy="356616"/>
            <wp:effectExtent l="19050" t="0" r="6096" b="0"/>
            <wp:docPr id="12" name="Рисунок 10" descr="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sz w:val="28"/>
        </w:rPr>
        <w:t xml:space="preserve"> не зачепив, а інші </w:t>
      </w:r>
      <w:r w:rsidR="00587D1D" w:rsidRPr="001D62AB">
        <w:rPr>
          <w:rFonts w:ascii="Times New Roman" w:hAnsi="Times New Roman" w:cs="Times New Roman"/>
          <w:sz w:val="52"/>
        </w:rPr>
        <w:sym w:font="Wingdings" w:char="F02A"/>
      </w:r>
      <w:r w:rsidR="00587D1D">
        <w:rPr>
          <w:rFonts w:ascii="Times New Roman" w:hAnsi="Times New Roman" w:cs="Times New Roman"/>
          <w:sz w:val="28"/>
        </w:rPr>
        <w:t xml:space="preserve"> заразив: жах! – був один </w:t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4904" cy="356616"/>
            <wp:effectExtent l="19050" t="0" r="6096" b="0"/>
            <wp:docPr id="13" name="Рисунок 10" descr="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sz w:val="28"/>
        </w:rPr>
        <w:t>, а стало багато, і всі залізли в</w:t>
      </w:r>
      <w:r w:rsidR="00587D1D" w:rsidRPr="001D62AB">
        <w:rPr>
          <w:rFonts w:ascii="Times New Roman" w:hAnsi="Times New Roman" w:cs="Times New Roman"/>
          <w:sz w:val="52"/>
        </w:rPr>
        <w:sym w:font="Wingdings" w:char="F02A"/>
      </w:r>
      <w:r w:rsidR="00587D1D">
        <w:rPr>
          <w:rFonts w:ascii="Times New Roman" w:hAnsi="Times New Roman" w:cs="Times New Roman"/>
          <w:sz w:val="28"/>
        </w:rPr>
        <w:t xml:space="preserve">. Доки </w:t>
      </w:r>
      <w:r w:rsidR="00587D1D" w:rsidRPr="00587D1D">
        <w:rPr>
          <w:rFonts w:ascii="Times New Roman" w:hAnsi="Times New Roman" w:cs="Times New Roman"/>
          <w:sz w:val="52"/>
        </w:rPr>
        <w:sym w:font="Wingdings" w:char="F04A"/>
      </w:r>
      <w:r w:rsidR="00587D1D">
        <w:rPr>
          <w:rFonts w:ascii="Times New Roman" w:hAnsi="Times New Roman" w:cs="Times New Roman"/>
          <w:sz w:val="28"/>
        </w:rPr>
        <w:t xml:space="preserve"> подорожував, побачив </w:t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14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sz w:val="28"/>
        </w:rPr>
        <w:t xml:space="preserve"> </w:t>
      </w:r>
      <w:r w:rsidR="00587D1D">
        <w:rPr>
          <w:rFonts w:ascii="Times New Roman" w:hAnsi="Times New Roman" w:cs="Times New Roman"/>
          <w:i/>
          <w:sz w:val="28"/>
        </w:rPr>
        <w:t>(шкідливий сайт)</w:t>
      </w:r>
      <w:r w:rsidR="00587D1D">
        <w:rPr>
          <w:rFonts w:ascii="Times New Roman" w:hAnsi="Times New Roman" w:cs="Times New Roman"/>
          <w:sz w:val="28"/>
        </w:rPr>
        <w:t xml:space="preserve">. Там стільки поганих картинок – дивитись огидно! </w:t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15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sz w:val="28"/>
        </w:rPr>
        <w:t xml:space="preserve">дізнався, куди </w:t>
      </w:r>
      <w:r w:rsidR="00587D1D" w:rsidRPr="00587D1D">
        <w:rPr>
          <w:rFonts w:ascii="Times New Roman" w:hAnsi="Times New Roman" w:cs="Times New Roman"/>
          <w:sz w:val="52"/>
        </w:rPr>
        <w:sym w:font="Wingdings" w:char="F04A"/>
      </w:r>
      <w:r w:rsidR="00587D1D">
        <w:rPr>
          <w:rFonts w:ascii="Times New Roman" w:hAnsi="Times New Roman" w:cs="Times New Roman"/>
          <w:sz w:val="28"/>
        </w:rPr>
        <w:t>котиться, вчепився в нього, адже дуже хотів, щоб усі на нього подивились, і на</w:t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16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sz w:val="28"/>
        </w:rPr>
        <w:t xml:space="preserve">також.  </w:t>
      </w:r>
      <w:r w:rsidR="00587D1D" w:rsidRPr="00587D1D">
        <w:rPr>
          <w:rFonts w:ascii="Times New Roman" w:hAnsi="Times New Roman" w:cs="Times New Roman"/>
          <w:sz w:val="52"/>
        </w:rPr>
        <w:sym w:font="Wingdings" w:char="F04A"/>
      </w:r>
      <w:r w:rsidR="00587D1D">
        <w:rPr>
          <w:rFonts w:ascii="Times New Roman" w:hAnsi="Times New Roman" w:cs="Times New Roman"/>
          <w:sz w:val="28"/>
        </w:rPr>
        <w:t xml:space="preserve"> хотів від нього відкараскатися, але </w:t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17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sz w:val="28"/>
        </w:rPr>
        <w:t xml:space="preserve">такий прилипало! А ще в дорозі </w:t>
      </w:r>
      <w:r w:rsidR="00587D1D" w:rsidRPr="00587D1D">
        <w:rPr>
          <w:rFonts w:ascii="Times New Roman" w:hAnsi="Times New Roman" w:cs="Times New Roman"/>
          <w:sz w:val="52"/>
        </w:rPr>
        <w:sym w:font="Wingdings" w:char="F04A"/>
      </w:r>
      <w:r w:rsidR="00587D1D">
        <w:rPr>
          <w:rFonts w:ascii="Times New Roman" w:hAnsi="Times New Roman" w:cs="Times New Roman"/>
          <w:sz w:val="28"/>
        </w:rPr>
        <w:t xml:space="preserve"> побачив </w:t>
      </w:r>
      <w:r w:rsidR="00587D1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63880" cy="365760"/>
            <wp:effectExtent l="19050" t="0" r="7620" b="0"/>
            <wp:docPr id="18" name="Рисунок 17" descr="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D1D">
        <w:rPr>
          <w:rFonts w:ascii="Times New Roman" w:hAnsi="Times New Roman" w:cs="Times New Roman"/>
          <w:i/>
          <w:sz w:val="28"/>
        </w:rPr>
        <w:t>(спам)</w:t>
      </w:r>
      <w:r w:rsidR="00587D1D">
        <w:rPr>
          <w:rFonts w:ascii="Times New Roman" w:hAnsi="Times New Roman" w:cs="Times New Roman"/>
          <w:sz w:val="28"/>
        </w:rPr>
        <w:t>. Це листи, на які зовсім не чекають. Вони самі надходять, і їм не цікаво, раді їм чи ні.</w:t>
      </w:r>
    </w:p>
    <w:p w:rsidR="00587D1D" w:rsidRDefault="00587D1D" w:rsidP="001D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Наближається 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з </w:t>
      </w:r>
      <w:r w:rsidRPr="001D62AB">
        <w:rPr>
          <w:rFonts w:ascii="Times New Roman" w:hAnsi="Times New Roman" w:cs="Times New Roman"/>
          <w:sz w:val="52"/>
        </w:rPr>
        <w:sym w:font="Wingdings" w:char="F02A"/>
      </w: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19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а з 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поруч ідуть і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63880" cy="365760"/>
            <wp:effectExtent l="19050" t="0" r="7620" b="0"/>
            <wp:docPr id="20" name="Рисунок 17" descr="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і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4904" cy="356616"/>
            <wp:effectExtent l="19050" t="0" r="6096" b="0"/>
            <wp:docPr id="21" name="Рисунок 10" descr="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, і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22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. 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навіть страшно стало за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23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327">
        <w:rPr>
          <w:rFonts w:ascii="Times New Roman" w:hAnsi="Times New Roman" w:cs="Times New Roman"/>
          <w:sz w:val="28"/>
        </w:rPr>
        <w:t xml:space="preserve">: забереться вся ця </w:t>
      </w:r>
      <w:proofErr w:type="spellStart"/>
      <w:r w:rsidR="00896327">
        <w:rPr>
          <w:rFonts w:ascii="Times New Roman" w:hAnsi="Times New Roman" w:cs="Times New Roman"/>
          <w:sz w:val="28"/>
        </w:rPr>
        <w:t>нечисть</w:t>
      </w:r>
      <w:proofErr w:type="spellEnd"/>
      <w:r w:rsidR="00896327">
        <w:rPr>
          <w:rFonts w:ascii="Times New Roman" w:hAnsi="Times New Roman" w:cs="Times New Roman"/>
          <w:sz w:val="28"/>
        </w:rPr>
        <w:t xml:space="preserve"> в її </w:t>
      </w:r>
      <w:r w:rsidR="00896327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24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327">
        <w:rPr>
          <w:rFonts w:ascii="Times New Roman" w:hAnsi="Times New Roman" w:cs="Times New Roman"/>
          <w:sz w:val="28"/>
        </w:rPr>
        <w:t xml:space="preserve">. Що далі? </w:t>
      </w:r>
    </w:p>
    <w:p w:rsidR="00896327" w:rsidRDefault="00896327" w:rsidP="0089632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25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заразиться;</w:t>
      </w:r>
    </w:p>
    <w:p w:rsidR="00896327" w:rsidRDefault="00896327" w:rsidP="0089632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26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побачить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27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;</w:t>
      </w:r>
    </w:p>
    <w:p w:rsidR="00896327" w:rsidRDefault="00896327" w:rsidP="0089632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пошуковій скриньці з’явиться купа листів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63880" cy="365760"/>
            <wp:effectExtent l="19050" t="0" r="7620" b="0"/>
            <wp:docPr id="28" name="Рисунок 17" descr="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, що нікому не потрібні.</w:t>
      </w:r>
    </w:p>
    <w:p w:rsidR="00896327" w:rsidRDefault="00896327" w:rsidP="0089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Уся компанія опинилася на порозі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29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30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.</w:t>
      </w:r>
    </w:p>
    <w:p w:rsidR="00896327" w:rsidRDefault="00896327" w:rsidP="0089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Раптом, «Стій! Хто йде?» - це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32232" cy="365760"/>
            <wp:effectExtent l="19050" t="0" r="0" b="0"/>
            <wp:docPr id="31" name="Рисунок 30" descr="0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бронмауер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перегородив шлях усім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63880" cy="365760"/>
            <wp:effectExtent l="19050" t="0" r="7620" b="0"/>
            <wp:docPr id="32" name="Рисунок 17" descr="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, що прийшли не за призначенням.</w:t>
      </w:r>
    </w:p>
    <w:p w:rsidR="00896327" w:rsidRDefault="00896327" w:rsidP="0089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далі ще цікавіше: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80416"/>
            <wp:effectExtent l="19050" t="0" r="8382" b="0"/>
            <wp:docPr id="33" name="Рисунок 32" descr="000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(браузер) </w:t>
      </w:r>
      <w:r w:rsidRPr="00896327">
        <w:rPr>
          <w:rFonts w:ascii="Times New Roman" w:hAnsi="Times New Roman" w:cs="Times New Roman"/>
          <w:sz w:val="28"/>
        </w:rPr>
        <w:t>заб</w:t>
      </w:r>
      <w:r>
        <w:rPr>
          <w:rFonts w:ascii="Times New Roman" w:hAnsi="Times New Roman" w:cs="Times New Roman"/>
          <w:sz w:val="28"/>
        </w:rPr>
        <w:t>о</w:t>
      </w:r>
      <w:r w:rsidRPr="00896327">
        <w:rPr>
          <w:rFonts w:ascii="Times New Roman" w:hAnsi="Times New Roman" w:cs="Times New Roman"/>
          <w:sz w:val="28"/>
        </w:rPr>
        <w:t>ронив</w:t>
      </w:r>
      <w:r>
        <w:rPr>
          <w:rFonts w:ascii="Times New Roman" w:hAnsi="Times New Roman" w:cs="Times New Roman"/>
          <w:sz w:val="28"/>
        </w:rPr>
        <w:t xml:space="preserve"> переглядати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34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даремно він тільки такий довгий шлях разом з 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 здолав.</w:t>
      </w:r>
    </w:p>
    <w:p w:rsidR="00896327" w:rsidRDefault="00896327" w:rsidP="0089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усі листи з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4904" cy="356616"/>
            <wp:effectExtent l="19050" t="0" r="6096" b="0"/>
            <wp:docPr id="35" name="Рисунок 10" descr="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полікувала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1752" cy="329184"/>
            <wp:effectExtent l="19050" t="0" r="3048" b="0"/>
            <wp:docPr id="36" name="Рисунок 35" descr="0000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>(антивірусна програма)</w:t>
      </w:r>
      <w:r>
        <w:rPr>
          <w:rFonts w:ascii="Times New Roman" w:hAnsi="Times New Roman" w:cs="Times New Roman"/>
          <w:sz w:val="28"/>
        </w:rPr>
        <w:t>.</w:t>
      </w:r>
    </w:p>
    <w:p w:rsidR="00896327" w:rsidRDefault="00896327" w:rsidP="0089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такий був радий, що і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37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не заразився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4904" cy="356616"/>
            <wp:effectExtent l="19050" t="0" r="6096" b="0"/>
            <wp:docPr id="38" name="Рисунок 10" descr="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і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39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про існування огидних картинок на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56032"/>
            <wp:effectExtent l="19050" t="0" r="8382" b="0"/>
            <wp:docPr id="40" name="Рисунок 13" descr="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так і не дізналася, а в поштову скриньку надійшли тільки очікувані</w:t>
      </w:r>
      <w:r w:rsidRPr="001D62AB">
        <w:rPr>
          <w:rFonts w:ascii="Times New Roman" w:hAnsi="Times New Roman" w:cs="Times New Roman"/>
          <w:sz w:val="52"/>
        </w:rPr>
        <w:sym w:font="Wingdings" w:char="F02A"/>
      </w:r>
      <w:r>
        <w:rPr>
          <w:rFonts w:ascii="Times New Roman" w:hAnsi="Times New Roman" w:cs="Times New Roman"/>
          <w:sz w:val="28"/>
        </w:rPr>
        <w:t>.</w:t>
      </w:r>
    </w:p>
    <w:p w:rsidR="00DC5AB8" w:rsidRDefault="00DC5AB8" w:rsidP="0089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7D1D">
        <w:rPr>
          <w:rFonts w:ascii="Times New Roman" w:hAnsi="Times New Roman" w:cs="Times New Roman"/>
          <w:sz w:val="52"/>
        </w:rPr>
        <w:sym w:font="Wingdings" w:char="F04A"/>
      </w:r>
      <w:r w:rsidRPr="001D62AB">
        <w:rPr>
          <w:rFonts w:ascii="Times New Roman" w:hAnsi="Times New Roman" w:cs="Times New Roman"/>
          <w:sz w:val="52"/>
        </w:rPr>
        <w:sym w:font="Wingdings" w:char="F02A"/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48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вручив і попросив розповісти, як у неї на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49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усе влаштовано.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50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розповіла</w:t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sz w:val="28"/>
        </w:rPr>
        <w:t xml:space="preserve">про своїх 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76072" cy="841248"/>
            <wp:effectExtent l="19050" t="0" r="0" b="0"/>
            <wp:docPr id="51" name="Рисунок 6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які поставили на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52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програми:</w:t>
      </w:r>
    </w:p>
    <w:p w:rsidR="00DC5AB8" w:rsidRDefault="00DC5AB8" w:rsidP="00DC5AB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32232" cy="365760"/>
            <wp:effectExtent l="19050" t="0" r="0" b="0"/>
            <wp:docPr id="53" name="Рисунок 30" descr="0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 він стежить за тим, яка саме інформація надходить у комп’ютер;</w:t>
      </w:r>
    </w:p>
    <w:p w:rsidR="00DC5AB8" w:rsidRDefault="00DC5AB8" w:rsidP="00DC5AB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налаштували безпечний режим роботи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277368" cy="280416"/>
            <wp:effectExtent l="19050" t="0" r="8382" b="0"/>
            <wp:docPr id="54" name="Рисунок 32" descr="000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- це програма, що дає змогу читати інформацію з </w:t>
      </w:r>
      <w:r w:rsidRPr="00B60B16">
        <w:rPr>
          <w:rFonts w:ascii="Times New Roman" w:hAnsi="Times New Roman" w:cs="Times New Roman"/>
          <w:sz w:val="48"/>
        </w:rPr>
        <w:t>@</w:t>
      </w:r>
      <w:r>
        <w:rPr>
          <w:rFonts w:ascii="Times New Roman" w:hAnsi="Times New Roman" w:cs="Times New Roman"/>
          <w:sz w:val="28"/>
        </w:rPr>
        <w:t>;</w:t>
      </w:r>
    </w:p>
    <w:p w:rsidR="00DC5AB8" w:rsidRDefault="00DC5AB8" w:rsidP="00DC5AB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установили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1752" cy="329184"/>
            <wp:effectExtent l="19050" t="0" r="3048" b="0"/>
            <wp:docPr id="55" name="Рисунок 35" descr="0000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що лікує всі файли та листи, що надходять на комп’ютер із </w:t>
      </w:r>
      <w:r w:rsidRPr="00B60B16">
        <w:rPr>
          <w:rFonts w:ascii="Times New Roman" w:hAnsi="Times New Roman" w:cs="Times New Roman"/>
          <w:sz w:val="48"/>
        </w:rPr>
        <w:t>@</w:t>
      </w:r>
      <w:r>
        <w:rPr>
          <w:rFonts w:ascii="Times New Roman" w:hAnsi="Times New Roman" w:cs="Times New Roman"/>
          <w:sz w:val="28"/>
        </w:rPr>
        <w:t>.</w:t>
      </w:r>
    </w:p>
    <w:p w:rsidR="00DC5AB8" w:rsidRDefault="00DC5AB8" w:rsidP="00DC5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C5AB8" w:rsidRDefault="00DC5AB8" w:rsidP="00DC5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C5AB8" w:rsidRDefault="00DC5AB8" w:rsidP="00DC5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C5AB8" w:rsidRDefault="00DC5AB8" w:rsidP="00DC5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ось що важливо!</w:t>
      </w:r>
    </w:p>
    <w:p w:rsidR="00C3368C" w:rsidRDefault="00DC5AB8" w:rsidP="00C3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56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працює тільки одну годину на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58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. Більше часу працювати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76072" cy="841248"/>
            <wp:effectExtent l="19050" t="0" r="0" b="0"/>
            <wp:docPr id="59" name="Рисунок 6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забороняють. Поруч з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60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61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є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44424" cy="408432"/>
            <wp:effectExtent l="19050" t="0" r="0" b="0"/>
            <wp:docPr id="62" name="Рисунок 61" descr="000000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11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. Через годину, щойно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44424" cy="408432"/>
            <wp:effectExtent l="19050" t="0" r="0" b="0"/>
            <wp:docPr id="63" name="Рисунок 61" descr="000000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1111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3368C">
        <w:rPr>
          <w:rFonts w:ascii="Times New Roman" w:hAnsi="Times New Roman" w:cs="Times New Roman"/>
          <w:sz w:val="28"/>
        </w:rPr>
        <w:t xml:space="preserve">задзвонить, </w:t>
      </w:r>
      <w:r w:rsidR="00C3368C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64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68C">
        <w:rPr>
          <w:rFonts w:ascii="Times New Roman" w:hAnsi="Times New Roman" w:cs="Times New Roman"/>
          <w:sz w:val="28"/>
        </w:rPr>
        <w:t xml:space="preserve"> від </w:t>
      </w:r>
      <w:r w:rsidR="00C3368C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65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68C">
        <w:rPr>
          <w:rFonts w:ascii="Times New Roman" w:hAnsi="Times New Roman" w:cs="Times New Roman"/>
          <w:sz w:val="28"/>
        </w:rPr>
        <w:t xml:space="preserve"> відходить. У </w:t>
      </w:r>
      <w:r w:rsidR="00C3368C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66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68C">
        <w:rPr>
          <w:rFonts w:ascii="Times New Roman" w:hAnsi="Times New Roman" w:cs="Times New Roman"/>
          <w:sz w:val="28"/>
        </w:rPr>
        <w:t xml:space="preserve"> очі не втомлюються, і живе вона реальним життям, а не віртуальним.</w:t>
      </w:r>
    </w:p>
    <w:p w:rsidR="00896327" w:rsidRDefault="00896327" w:rsidP="00C3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Відповідь від 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07848" cy="478536"/>
            <wp:effectExtent l="19050" t="0" r="0" b="0"/>
            <wp:docPr id="41" name="Рисунок 8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D1D">
        <w:rPr>
          <w:rFonts w:ascii="Times New Roman" w:hAnsi="Times New Roman" w:cs="Times New Roman"/>
          <w:sz w:val="52"/>
        </w:rPr>
        <w:sym w:font="Wingdings" w:char="F04A"/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42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відніс і розповів йому про те, як безпечно можна налаштувати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43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44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про це детальніше дізнався в </w:t>
      </w:r>
      <w:r w:rsidRPr="00B60B16">
        <w:rPr>
          <w:rFonts w:ascii="Times New Roman" w:hAnsi="Times New Roman" w:cs="Times New Roman"/>
          <w:sz w:val="48"/>
        </w:rPr>
        <w:t>@</w:t>
      </w:r>
      <w:r w:rsidR="00DC5AB8">
        <w:rPr>
          <w:rFonts w:ascii="Times New Roman" w:hAnsi="Times New Roman" w:cs="Times New Roman"/>
          <w:i/>
          <w:sz w:val="28"/>
        </w:rPr>
        <w:t>(там сайти і дуже корисні бувають)</w:t>
      </w:r>
      <w:r w:rsidR="00DC5AB8">
        <w:rPr>
          <w:rFonts w:ascii="Times New Roman" w:hAnsi="Times New Roman" w:cs="Times New Roman"/>
          <w:sz w:val="28"/>
        </w:rPr>
        <w:t>, розповів про це</w:t>
      </w:r>
      <w:r w:rsidR="00DC5AB8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76072" cy="841248"/>
            <wp:effectExtent l="19050" t="0" r="0" b="0"/>
            <wp:docPr id="45" name="Рисунок 6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B8">
        <w:rPr>
          <w:rFonts w:ascii="Times New Roman" w:hAnsi="Times New Roman" w:cs="Times New Roman"/>
          <w:sz w:val="28"/>
        </w:rPr>
        <w:t>. Вони разом убезпечили приймання інформації в мережі.</w:t>
      </w:r>
      <w:r w:rsidR="00DC5AB8" w:rsidRPr="00DC5AB8">
        <w:rPr>
          <w:rFonts w:ascii="Times New Roman" w:hAnsi="Times New Roman" w:cs="Times New Roman"/>
          <w:noProof/>
          <w:sz w:val="28"/>
          <w:lang w:val="ru-RU" w:eastAsia="ru-RU" w:bidi="ar-SA"/>
        </w:rPr>
        <w:t xml:space="preserve"> </w:t>
      </w:r>
      <w:r w:rsidR="00DC5AB8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371856" cy="524256"/>
            <wp:effectExtent l="19050" t="0" r="9144" b="0"/>
            <wp:docPr id="46" name="Рисунок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B8">
        <w:rPr>
          <w:rFonts w:ascii="Times New Roman" w:hAnsi="Times New Roman" w:cs="Times New Roman"/>
          <w:sz w:val="28"/>
        </w:rPr>
        <w:t xml:space="preserve"> , звісно не хоче залишати </w:t>
      </w:r>
      <w:r w:rsidR="00DC5AB8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496824" cy="509016"/>
            <wp:effectExtent l="19050" t="0" r="0" b="0"/>
            <wp:docPr id="47" name="Рисунок 23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B8">
        <w:rPr>
          <w:rFonts w:ascii="Times New Roman" w:hAnsi="Times New Roman" w:cs="Times New Roman"/>
          <w:sz w:val="28"/>
        </w:rPr>
        <w:t>через годину, але здоров’я потрібно берегти! Та й волю також тренувати корисно! Ось яка історія зі мною трапилася!</w:t>
      </w:r>
    </w:p>
    <w:p w:rsidR="00C3368C" w:rsidRDefault="00C3368C" w:rsidP="00C33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68C" w:rsidRPr="00C3368C" w:rsidRDefault="00C3368C" w:rsidP="00C33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3368C">
        <w:rPr>
          <w:rFonts w:ascii="Times New Roman" w:hAnsi="Times New Roman" w:cs="Times New Roman"/>
          <w:b/>
          <w:sz w:val="28"/>
        </w:rPr>
        <w:t>IV. Закріплення й осмислення знань.</w:t>
      </w:r>
    </w:p>
    <w:p w:rsidR="00C3368C" w:rsidRPr="00C3368C" w:rsidRDefault="00C3368C" w:rsidP="00C3368C">
      <w:pPr>
        <w:pStyle w:val="ac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 перевірмо, чи уважно ви слухали розповідь Колобка. Якщо я покажу небезпечного героя, підніміть червону картку, якщо герой захищає комп’ютер – зелену картку, а синьою карткою позначте нейтральні поняття. Пригадайте дії саме цього героя. </w:t>
      </w:r>
      <w:r>
        <w:rPr>
          <w:rFonts w:ascii="Times New Roman" w:hAnsi="Times New Roman" w:cs="Times New Roman"/>
          <w:i/>
          <w:sz w:val="28"/>
        </w:rPr>
        <w:t>(Учитель може використати магнітну дошку: біля кожного героя прикріплюючи сигнальну картку різного кольору).</w:t>
      </w:r>
    </w:p>
    <w:tbl>
      <w:tblPr>
        <w:tblStyle w:val="afb"/>
        <w:tblW w:w="0" w:type="auto"/>
        <w:tblLook w:val="04A0"/>
      </w:tblPr>
      <w:tblGrid>
        <w:gridCol w:w="2376"/>
        <w:gridCol w:w="7054"/>
      </w:tblGrid>
      <w:tr w:rsidR="00DC3059" w:rsidTr="00DC3059">
        <w:tc>
          <w:tcPr>
            <w:tcW w:w="2376" w:type="dxa"/>
            <w:vAlign w:val="center"/>
          </w:tcPr>
          <w:p w:rsidR="00DC3059" w:rsidRPr="00DC3059" w:rsidRDefault="00DC3059" w:rsidP="00DC3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059">
              <w:rPr>
                <w:rFonts w:ascii="Times New Roman" w:hAnsi="Times New Roman" w:cs="Times New Roman"/>
                <w:b/>
                <w:sz w:val="28"/>
              </w:rPr>
              <w:t>Слова</w:t>
            </w:r>
          </w:p>
        </w:tc>
        <w:tc>
          <w:tcPr>
            <w:tcW w:w="7054" w:type="dxa"/>
            <w:vAlign w:val="center"/>
          </w:tcPr>
          <w:p w:rsidR="00DC3059" w:rsidRPr="00DC3059" w:rsidRDefault="00DC3059" w:rsidP="00DC30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059">
              <w:rPr>
                <w:rFonts w:ascii="Times New Roman" w:hAnsi="Times New Roman" w:cs="Times New Roman"/>
                <w:b/>
                <w:sz w:val="28"/>
              </w:rPr>
              <w:t>Що це таке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P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 w:rsidRPr="00587D1D">
              <w:rPr>
                <w:rFonts w:ascii="Times New Roman" w:hAnsi="Times New Roman" w:cs="Times New Roman"/>
                <w:sz w:val="52"/>
              </w:rPr>
              <w:sym w:font="Wingdings" w:char="F04A"/>
            </w:r>
          </w:p>
        </w:tc>
        <w:tc>
          <w:tcPr>
            <w:tcW w:w="7054" w:type="dxa"/>
            <w:vAlign w:val="center"/>
          </w:tcPr>
          <w:p w:rsidR="00DC3059" w:rsidRP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Віртуальний герой, який передає листа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Pr="00587D1D" w:rsidRDefault="00DC3059" w:rsidP="00DC3059">
            <w:pPr>
              <w:rPr>
                <w:rFonts w:ascii="Times New Roman" w:hAnsi="Times New Roman" w:cs="Times New Roman"/>
                <w:sz w:val="52"/>
              </w:rPr>
            </w:pPr>
            <w:r w:rsidRPr="001D62AB">
              <w:rPr>
                <w:rFonts w:ascii="Times New Roman" w:hAnsi="Times New Roman" w:cs="Times New Roman"/>
                <w:sz w:val="52"/>
              </w:rPr>
              <w:sym w:font="Wingdings" w:char="F02A"/>
            </w:r>
          </w:p>
        </w:tc>
        <w:tc>
          <w:tcPr>
            <w:tcW w:w="7054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Лист, що подорожує мережею Інтернет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Pr="001D62AB" w:rsidRDefault="00DC3059" w:rsidP="00DC3059">
            <w:pPr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576072" cy="841248"/>
                  <wp:effectExtent l="19050" t="0" r="0" b="0"/>
                  <wp:docPr id="67" name="Рисунок 6" descr="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DC3059" w:rsidRPr="00DC3059" w:rsidRDefault="00DC3059" w:rsidP="00DC305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Дорослі </w:t>
            </w:r>
            <w:r>
              <w:rPr>
                <w:rFonts w:ascii="Times New Roman" w:hAnsi="Times New Roman" w:cs="Times New Roman"/>
                <w:i/>
                <w:sz w:val="28"/>
              </w:rPr>
              <w:t>(батьки)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307848" cy="478536"/>
                  <wp:effectExtent l="19050" t="0" r="0" b="0"/>
                  <wp:docPr id="68" name="Рисунок 8" descr="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Подружка Максима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371856" cy="524256"/>
                  <wp:effectExtent l="19050" t="0" r="9144" b="0"/>
                  <wp:docPr id="69" name="Рисунок 0" descr="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Хлопчик Максим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301752" cy="329184"/>
                  <wp:effectExtent l="19050" t="0" r="3048" b="0"/>
                  <wp:docPr id="70" name="Рисунок 35" descr="000000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111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Програма, що лікує всі файли і листи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Pr="00DC3059" w:rsidRDefault="00DC3059" w:rsidP="00DC3059">
            <w:pPr>
              <w:rPr>
                <w:rFonts w:ascii="Times New Roman" w:hAnsi="Times New Roman" w:cs="Times New Roman"/>
                <w:noProof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332232" cy="365760"/>
                  <wp:effectExtent l="19050" t="0" r="0" b="0"/>
                  <wp:docPr id="71" name="Рисунок 30" descr="000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Він стежить, яка інформація потрапляє у комп’ютер</w:t>
            </w:r>
          </w:p>
        </w:tc>
      </w:tr>
      <w:tr w:rsidR="00DC3059" w:rsidTr="00DC3059">
        <w:tc>
          <w:tcPr>
            <w:tcW w:w="2376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277368" cy="280416"/>
                  <wp:effectExtent l="19050" t="0" r="8382" b="0"/>
                  <wp:docPr id="72" name="Рисунок 32" descr="0000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1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DC3059" w:rsidRDefault="00DC3059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Програма дає змогу читати інформацію із Інтернету </w:t>
            </w:r>
          </w:p>
        </w:tc>
      </w:tr>
      <w:tr w:rsidR="00851CF5" w:rsidTr="00DC3059">
        <w:tc>
          <w:tcPr>
            <w:tcW w:w="2376" w:type="dxa"/>
            <w:vAlign w:val="center"/>
          </w:tcPr>
          <w:p w:rsidR="00851CF5" w:rsidRDefault="00851CF5" w:rsidP="00DC3059">
            <w:pP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374904" cy="356616"/>
                  <wp:effectExtent l="19050" t="0" r="6096" b="0"/>
                  <wp:docPr id="73" name="Рисунок 10" descr="0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851CF5" w:rsidRDefault="00851CF5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Небезпечний для комп’ютера</w:t>
            </w:r>
          </w:p>
        </w:tc>
      </w:tr>
      <w:tr w:rsidR="00851CF5" w:rsidTr="00DC3059">
        <w:tc>
          <w:tcPr>
            <w:tcW w:w="2376" w:type="dxa"/>
            <w:vAlign w:val="center"/>
          </w:tcPr>
          <w:p w:rsidR="00851CF5" w:rsidRDefault="00851CF5" w:rsidP="00DC3059">
            <w:pP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277368" cy="256032"/>
                  <wp:effectExtent l="19050" t="0" r="8382" b="0"/>
                  <wp:docPr id="74" name="Рисунок 13" descr="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851CF5" w:rsidRDefault="00851CF5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Сайт, де міститься багато поганих картинок</w:t>
            </w:r>
          </w:p>
        </w:tc>
      </w:tr>
      <w:tr w:rsidR="00851CF5" w:rsidTr="00DC3059">
        <w:tc>
          <w:tcPr>
            <w:tcW w:w="2376" w:type="dxa"/>
            <w:vAlign w:val="center"/>
          </w:tcPr>
          <w:p w:rsidR="00851CF5" w:rsidRPr="00851CF5" w:rsidRDefault="00851CF5" w:rsidP="00DC3059">
            <w:pPr>
              <w:rPr>
                <w:rFonts w:ascii="Times New Roman" w:hAnsi="Times New Roman" w:cs="Times New Roman"/>
                <w:noProof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563880" cy="365760"/>
                  <wp:effectExtent l="19050" t="0" r="7620" b="0"/>
                  <wp:docPr id="75" name="Рисунок 17" descr="00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vAlign w:val="center"/>
          </w:tcPr>
          <w:p w:rsidR="00851CF5" w:rsidRDefault="00B20D5D" w:rsidP="00DC3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Листи, на які не чекають</w:t>
            </w:r>
          </w:p>
        </w:tc>
      </w:tr>
    </w:tbl>
    <w:p w:rsidR="00C3368C" w:rsidRDefault="00C3368C" w:rsidP="00C33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0D5D" w:rsidRPr="00B20D5D" w:rsidRDefault="00B20D5D" w:rsidP="00C33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B20D5D">
        <w:rPr>
          <w:rFonts w:ascii="Times New Roman" w:hAnsi="Times New Roman" w:cs="Times New Roman"/>
          <w:b/>
          <w:sz w:val="28"/>
        </w:rPr>
        <w:t>. Підсумок уроку</w:t>
      </w:r>
    </w:p>
    <w:p w:rsidR="00B20D5D" w:rsidRDefault="00B20D5D" w:rsidP="00C33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Підбиваючи підсумки уроку, пропоную вам закінчити речення.</w:t>
      </w:r>
    </w:p>
    <w:p w:rsidR="00B20D5D" w:rsidRDefault="00B20D5D" w:rsidP="00B20D5D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Мені сподобалося…</w:t>
      </w:r>
    </w:p>
    <w:p w:rsidR="00B20D5D" w:rsidRDefault="00B20D5D" w:rsidP="00B20D5D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дізнався…</w:t>
      </w:r>
    </w:p>
    <w:p w:rsidR="00B20D5D" w:rsidRDefault="00B20D5D" w:rsidP="00B20D5D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сподобалося…</w:t>
      </w:r>
    </w:p>
    <w:p w:rsidR="00B20D5D" w:rsidRDefault="00B20D5D" w:rsidP="00B20D5D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 змінив…</w:t>
      </w:r>
    </w:p>
    <w:p w:rsidR="00B20D5D" w:rsidRPr="00B20D5D" w:rsidRDefault="00B20D5D" w:rsidP="00B20D5D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Мені було на уроці…</w:t>
      </w:r>
    </w:p>
    <w:p w:rsidR="00B60B16" w:rsidRPr="00B60B16" w:rsidRDefault="00B60B16" w:rsidP="00B60B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37A" w:rsidRPr="00A5637A" w:rsidRDefault="001106E3" w:rsidP="00A56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oval id="_x0000_s1027" style="position:absolute;left:0;text-align:left;margin-left:58.95pt;margin-top:308.15pt;width:123.75pt;height:118.5pt;z-index:251659264" strokecolor="white [3212]"/>
        </w:pict>
      </w:r>
      <w:r w:rsidR="00200095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5850890" cy="5850890"/>
            <wp:effectExtent l="19050" t="0" r="0" b="0"/>
            <wp:docPr id="5" name="Рисунок 4" descr="0_297c3_9f3928c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97c3_9f3928c6_L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7A" w:rsidRDefault="00A5637A" w:rsidP="00A56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4DA8" w:rsidRDefault="008B4DA8" w:rsidP="00A56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4DA8" w:rsidRDefault="008B4DA8" w:rsidP="00A56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B4DA8" w:rsidSect="00780017">
      <w:pgSz w:w="11906" w:h="16838"/>
      <w:pgMar w:top="1135" w:right="99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D9" w:rsidRDefault="00BC7FD9" w:rsidP="00CC1D22">
      <w:pPr>
        <w:spacing w:after="0" w:line="240" w:lineRule="auto"/>
      </w:pPr>
      <w:r>
        <w:separator/>
      </w:r>
    </w:p>
  </w:endnote>
  <w:endnote w:type="continuationSeparator" w:id="0">
    <w:p w:rsidR="00BC7FD9" w:rsidRDefault="00BC7FD9" w:rsidP="00C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D9" w:rsidRDefault="00BC7FD9" w:rsidP="00CC1D22">
      <w:pPr>
        <w:spacing w:after="0" w:line="240" w:lineRule="auto"/>
      </w:pPr>
      <w:r>
        <w:separator/>
      </w:r>
    </w:p>
  </w:footnote>
  <w:footnote w:type="continuationSeparator" w:id="0">
    <w:p w:rsidR="00BC7FD9" w:rsidRDefault="00BC7FD9" w:rsidP="00CC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3B"/>
      </v:shape>
    </w:pict>
  </w:numPicBullet>
  <w:abstractNum w:abstractNumId="0">
    <w:nsid w:val="00C65F92"/>
    <w:multiLevelType w:val="hybridMultilevel"/>
    <w:tmpl w:val="B2141BFC"/>
    <w:lvl w:ilvl="0" w:tplc="EF88E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43F7"/>
    <w:multiLevelType w:val="hybridMultilevel"/>
    <w:tmpl w:val="43FC85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8C5B45"/>
    <w:multiLevelType w:val="hybridMultilevel"/>
    <w:tmpl w:val="9F2A8DEE"/>
    <w:lvl w:ilvl="0" w:tplc="626EA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66E3"/>
    <w:multiLevelType w:val="hybridMultilevel"/>
    <w:tmpl w:val="3FA29D0E"/>
    <w:lvl w:ilvl="0" w:tplc="24B6A370">
      <w:start w:val="1"/>
      <w:numFmt w:val="bullet"/>
      <w:lvlText w:val=""/>
      <w:lvlJc w:val="left"/>
      <w:pPr>
        <w:ind w:left="216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220F8"/>
    <w:multiLevelType w:val="hybridMultilevel"/>
    <w:tmpl w:val="AE600358"/>
    <w:lvl w:ilvl="0" w:tplc="CA2485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77FC2"/>
    <w:multiLevelType w:val="hybridMultilevel"/>
    <w:tmpl w:val="06845E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B29F3"/>
    <w:multiLevelType w:val="hybridMultilevel"/>
    <w:tmpl w:val="26329C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1D22"/>
    <w:rsid w:val="00075DD0"/>
    <w:rsid w:val="000763C0"/>
    <w:rsid w:val="001106E3"/>
    <w:rsid w:val="001206A3"/>
    <w:rsid w:val="001D62AB"/>
    <w:rsid w:val="001F1C5C"/>
    <w:rsid w:val="00200095"/>
    <w:rsid w:val="002301EC"/>
    <w:rsid w:val="00243A05"/>
    <w:rsid w:val="00285E27"/>
    <w:rsid w:val="002B385E"/>
    <w:rsid w:val="003D4AA9"/>
    <w:rsid w:val="003E6BDC"/>
    <w:rsid w:val="004D5211"/>
    <w:rsid w:val="00546CF2"/>
    <w:rsid w:val="00587D1D"/>
    <w:rsid w:val="005B1EE8"/>
    <w:rsid w:val="0066168D"/>
    <w:rsid w:val="00687B19"/>
    <w:rsid w:val="00710ECA"/>
    <w:rsid w:val="00780017"/>
    <w:rsid w:val="00837F75"/>
    <w:rsid w:val="00842712"/>
    <w:rsid w:val="00851CF5"/>
    <w:rsid w:val="00896327"/>
    <w:rsid w:val="008B4DA8"/>
    <w:rsid w:val="00933CCC"/>
    <w:rsid w:val="00A043E6"/>
    <w:rsid w:val="00A5637A"/>
    <w:rsid w:val="00AB755E"/>
    <w:rsid w:val="00AD7538"/>
    <w:rsid w:val="00AF4AF4"/>
    <w:rsid w:val="00B20D5D"/>
    <w:rsid w:val="00B60B16"/>
    <w:rsid w:val="00BC7FD9"/>
    <w:rsid w:val="00BE3538"/>
    <w:rsid w:val="00BF463D"/>
    <w:rsid w:val="00C3368C"/>
    <w:rsid w:val="00CA10DF"/>
    <w:rsid w:val="00CC1D22"/>
    <w:rsid w:val="00D25C52"/>
    <w:rsid w:val="00D65022"/>
    <w:rsid w:val="00DC3059"/>
    <w:rsid w:val="00DC5AB8"/>
    <w:rsid w:val="00DF27FB"/>
    <w:rsid w:val="00E1151F"/>
    <w:rsid w:val="00E3353E"/>
    <w:rsid w:val="00EB1CE3"/>
    <w:rsid w:val="00ED18E8"/>
    <w:rsid w:val="00F5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F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F2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2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2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2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2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2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2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2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2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27FB"/>
    <w:rPr>
      <w:b/>
      <w:bCs/>
    </w:rPr>
  </w:style>
  <w:style w:type="character" w:styleId="a9">
    <w:name w:val="Emphasis"/>
    <w:basedOn w:val="a0"/>
    <w:uiPriority w:val="20"/>
    <w:qFormat/>
    <w:rsid w:val="00DF27FB"/>
    <w:rPr>
      <w:i/>
      <w:iCs/>
    </w:rPr>
  </w:style>
  <w:style w:type="paragraph" w:styleId="aa">
    <w:name w:val="No Spacing"/>
    <w:link w:val="ab"/>
    <w:uiPriority w:val="1"/>
    <w:qFormat/>
    <w:rsid w:val="00DF27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27FB"/>
  </w:style>
  <w:style w:type="paragraph" w:styleId="ac">
    <w:name w:val="List Paragraph"/>
    <w:basedOn w:val="a"/>
    <w:uiPriority w:val="34"/>
    <w:qFormat/>
    <w:rsid w:val="00DF27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7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27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F2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F27F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F27F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F27F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27F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F27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F27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27F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CC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C1D22"/>
    <w:rPr>
      <w:lang w:val="uk-UA"/>
    </w:rPr>
  </w:style>
  <w:style w:type="paragraph" w:styleId="af7">
    <w:name w:val="footer"/>
    <w:basedOn w:val="a"/>
    <w:link w:val="af8"/>
    <w:uiPriority w:val="99"/>
    <w:unhideWhenUsed/>
    <w:rsid w:val="00CC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C1D22"/>
    <w:rPr>
      <w:lang w:val="uk-UA"/>
    </w:rPr>
  </w:style>
  <w:style w:type="paragraph" w:styleId="af9">
    <w:name w:val="Balloon Text"/>
    <w:basedOn w:val="a"/>
    <w:link w:val="afa"/>
    <w:uiPriority w:val="99"/>
    <w:semiHidden/>
    <w:unhideWhenUsed/>
    <w:rsid w:val="00C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1D22"/>
    <w:rPr>
      <w:rFonts w:ascii="Tahoma" w:hAnsi="Tahoma" w:cs="Tahoma"/>
      <w:sz w:val="16"/>
      <w:szCs w:val="16"/>
      <w:lang w:val="uk-UA"/>
    </w:rPr>
  </w:style>
  <w:style w:type="table" w:styleId="afb">
    <w:name w:val="Table Grid"/>
    <w:basedOn w:val="a1"/>
    <w:uiPriority w:val="59"/>
    <w:rsid w:val="00DC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2014-02-04T14:00:00Z</cp:lastPrinted>
  <dcterms:created xsi:type="dcterms:W3CDTF">2014-02-05T09:14:00Z</dcterms:created>
  <dcterms:modified xsi:type="dcterms:W3CDTF">2014-02-08T23:25:00Z</dcterms:modified>
</cp:coreProperties>
</file>